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3F07E9" w:rsidRPr="003F07E9">
        <w:rPr>
          <w:rFonts w:ascii="宋体" w:hAnsi="宋体" w:hint="eastAsia"/>
          <w:b/>
          <w:sz w:val="28"/>
          <w:szCs w:val="32"/>
        </w:rPr>
        <w:t>暗挖综合管廊设计标准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0A4" w:rsidRDefault="00FD60A4" w:rsidP="00892971">
      <w:r>
        <w:separator/>
      </w:r>
    </w:p>
  </w:endnote>
  <w:endnote w:type="continuationSeparator" w:id="0">
    <w:p w:rsidR="00FD60A4" w:rsidRDefault="00FD60A4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0A4" w:rsidRDefault="00FD60A4" w:rsidP="00892971">
      <w:r>
        <w:separator/>
      </w:r>
    </w:p>
  </w:footnote>
  <w:footnote w:type="continuationSeparator" w:id="0">
    <w:p w:rsidR="00FD60A4" w:rsidRDefault="00FD60A4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07E9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D60A4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74</Characters>
  <Application>Microsoft Office Word</Application>
  <DocSecurity>0</DocSecurity>
  <Lines>4</Lines>
  <Paragraphs>3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康明睿</cp:lastModifiedBy>
  <cp:revision>2</cp:revision>
  <dcterms:created xsi:type="dcterms:W3CDTF">2021-11-14T08:25:00Z</dcterms:created>
  <dcterms:modified xsi:type="dcterms:W3CDTF">2021-11-14T08:25:00Z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